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镉标准物质溶液(20mL)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镉标准物质溶液(20mL)，规格和适用条件见下表。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镉标准物质溶液(20mL)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镉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1000.0mg/L, 20mL,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